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652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BE0BE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D314A0">
        <w:trPr>
          <w:trHeight w:val="565"/>
        </w:trPr>
        <w:tc>
          <w:tcPr>
            <w:tcW w:w="3539" w:type="dxa"/>
            <w:tcBorders>
              <w:top w:val="single" w:sz="2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A40A42C" w14:textId="77777777" w:rsidR="00FF0E12" w:rsidRDefault="00FF0E12" w:rsidP="00CD4CAC">
      <w:pPr>
        <w:pStyle w:val="ListParagraph"/>
        <w:ind w:left="294"/>
        <w:rPr>
          <w:rFonts w:asciiTheme="minorHAnsi" w:hAnsiTheme="minorHAnsi" w:cs="Tahoma"/>
          <w:sz w:val="22"/>
          <w:szCs w:val="22"/>
        </w:rPr>
      </w:pPr>
    </w:p>
    <w:p w14:paraId="46F1E54B" w14:textId="77777777" w:rsidR="00986F88" w:rsidRDefault="003A54BA" w:rsidP="00986F88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>Pravilniku o načinu i programu stjecanja potrebnog znanja</w:t>
      </w:r>
      <w:r w:rsidR="008A6BA6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o sprečavnju </w:t>
      </w:r>
      <w:r w:rsidR="006E458A" w:rsidRPr="008A6BA6">
        <w:rPr>
          <w:rFonts w:ascii="Tahoma" w:hAnsi="Tahoma" w:cs="Tahoma"/>
          <w:sz w:val="18"/>
          <w:szCs w:val="18"/>
          <w:u w:val="single"/>
          <w:lang w:eastAsia="ar-SA"/>
        </w:rPr>
        <w:t>ZARAZNIH BOLESTI</w:t>
      </w:r>
      <w:r w:rsidR="006E458A" w:rsidRPr="008A6BA6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6E458A" w:rsidRPr="008A6BA6">
        <w:rPr>
          <w:rFonts w:asciiTheme="minorHAnsi" w:hAnsiTheme="minorHAnsi" w:cs="Tahoma"/>
          <w:sz w:val="22"/>
          <w:szCs w:val="22"/>
        </w:rPr>
        <w:t>(N.N.116/2018)</w:t>
      </w:r>
      <w:r w:rsidR="00CD4CAC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="006E458A" w:rsidRPr="006F7628">
        <w:rPr>
          <w:rFonts w:asciiTheme="minorHAnsi" w:hAnsiTheme="minorHAnsi" w:cs="Tahoma"/>
          <w:b/>
          <w:sz w:val="22"/>
          <w:szCs w:val="22"/>
        </w:rPr>
        <w:t>:</w:t>
      </w:r>
      <w:r w:rsidR="00986F88">
        <w:rPr>
          <w:rFonts w:asciiTheme="minorHAnsi" w:hAnsiTheme="minorHAnsi" w:cs="Tahoma"/>
          <w:b/>
          <w:sz w:val="22"/>
          <w:szCs w:val="22"/>
        </w:rPr>
        <w:t xml:space="preserve">    </w:t>
      </w:r>
    </w:p>
    <w:p w14:paraId="5AED31B7" w14:textId="4A429040" w:rsidR="00986F88" w:rsidRPr="00986F88" w:rsidRDefault="00986F88" w:rsidP="00986F88">
      <w:pPr>
        <w:pStyle w:val="ListParagraph"/>
        <w:ind w:left="3894" w:firstLine="42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-</w:t>
      </w:r>
      <w:r w:rsidRPr="00986F88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86F88">
        <w:rPr>
          <w:rFonts w:asciiTheme="minorHAnsi" w:hAnsiTheme="minorHAnsi" w:cs="Tahoma"/>
          <w:b/>
          <w:sz w:val="21"/>
          <w:szCs w:val="21"/>
        </w:rPr>
        <w:t xml:space="preserve">prvo pohađanje tečaja: </w:t>
      </w:r>
      <w:r w:rsidR="00FD39BC">
        <w:rPr>
          <w:rFonts w:asciiTheme="minorHAnsi" w:hAnsiTheme="minorHAnsi" w:cs="Tahoma"/>
          <w:b/>
          <w:sz w:val="21"/>
          <w:szCs w:val="21"/>
        </w:rPr>
        <w:t xml:space="preserve"> 43,80 €  </w:t>
      </w:r>
      <w:r w:rsidR="00FD39BC" w:rsidRPr="00AF003A">
        <w:rPr>
          <w:rFonts w:asciiTheme="minorHAnsi" w:hAnsiTheme="minorHAnsi" w:cs="Tahoma"/>
          <w:sz w:val="21"/>
          <w:szCs w:val="21"/>
        </w:rPr>
        <w:t>(330,00 kn)</w:t>
      </w:r>
      <w:r w:rsidRPr="00AF003A">
        <w:rPr>
          <w:rFonts w:asciiTheme="minorHAnsi" w:hAnsiTheme="minorHAnsi" w:cs="Tahoma"/>
          <w:sz w:val="21"/>
          <w:szCs w:val="21"/>
        </w:rPr>
        <w:t>;</w:t>
      </w:r>
    </w:p>
    <w:p w14:paraId="589929A6" w14:textId="4D875FBB" w:rsidR="00986F88" w:rsidRPr="00986F88" w:rsidRDefault="00986F88" w:rsidP="00986F88">
      <w:pPr>
        <w:ind w:left="3600" w:firstLine="720"/>
        <w:rPr>
          <w:rFonts w:asciiTheme="minorHAnsi" w:hAnsiTheme="minorHAnsi" w:cs="Tahoma"/>
          <w:b/>
          <w:sz w:val="12"/>
          <w:szCs w:val="12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- </w:t>
      </w:r>
      <w:r w:rsidRPr="00986F88">
        <w:rPr>
          <w:rFonts w:asciiTheme="minorHAnsi" w:hAnsiTheme="minorHAnsi" w:cs="Tahoma"/>
          <w:b/>
          <w:sz w:val="21"/>
          <w:szCs w:val="21"/>
        </w:rPr>
        <w:t>svako iduće pohađanje: 21,90 €</w:t>
      </w:r>
      <w:r w:rsidR="00FD39BC">
        <w:rPr>
          <w:rFonts w:asciiTheme="minorHAnsi" w:hAnsiTheme="minorHAnsi" w:cs="Tahoma"/>
          <w:b/>
          <w:sz w:val="21"/>
          <w:szCs w:val="21"/>
        </w:rPr>
        <w:t xml:space="preserve">  </w:t>
      </w:r>
      <w:r w:rsidR="00FD39BC" w:rsidRPr="00AF003A">
        <w:rPr>
          <w:rFonts w:asciiTheme="minorHAnsi" w:hAnsiTheme="minorHAnsi" w:cs="Tahoma"/>
          <w:sz w:val="21"/>
          <w:szCs w:val="21"/>
        </w:rPr>
        <w:t>(165,00 kn)</w:t>
      </w:r>
      <w:r w:rsidRPr="00AF003A">
        <w:rPr>
          <w:rFonts w:asciiTheme="minorHAnsi" w:hAnsiTheme="minorHAnsi" w:cs="Tahoma"/>
          <w:sz w:val="21"/>
          <w:szCs w:val="21"/>
        </w:rPr>
        <w:t>.</w:t>
      </w:r>
    </w:p>
    <w:p w14:paraId="6F551BC4" w14:textId="119C0A2F" w:rsidR="003A54BA" w:rsidRDefault="003A54BA" w:rsidP="00FF0E12">
      <w:pPr>
        <w:pStyle w:val="ListParagraph"/>
        <w:ind w:left="5334" w:firstLine="426"/>
        <w:rPr>
          <w:rFonts w:asciiTheme="minorHAnsi" w:hAnsiTheme="minorHAnsi" w:cs="Tahoma"/>
          <w:b/>
          <w:sz w:val="21"/>
          <w:szCs w:val="21"/>
        </w:rPr>
      </w:pP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1030B10" w14:textId="4FFED417" w:rsidR="00310F11" w:rsidRPr="00310F11" w:rsidRDefault="00310F11" w:rsidP="00310F11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819A4">
        <w:rPr>
          <w:rFonts w:asciiTheme="minorHAnsi" w:hAnsiTheme="minorHAnsi" w:cstheme="minorHAnsi"/>
          <w:b/>
          <w:color w:val="FF0000"/>
        </w:rPr>
        <w:lastRenderedPageBreak/>
        <w:t xml:space="preserve">Za polaznike </w:t>
      </w:r>
      <w:r>
        <w:rPr>
          <w:rFonts w:asciiTheme="minorHAnsi" w:hAnsiTheme="minorHAnsi" w:cstheme="minorHAnsi"/>
          <w:b/>
          <w:color w:val="FF0000"/>
        </w:rPr>
        <w:t>koji prijavljuju OBNOVU ZNANJA</w:t>
      </w:r>
      <w:r w:rsidRPr="009819A4">
        <w:rPr>
          <w:rFonts w:asciiTheme="minorHAnsi" w:hAnsiTheme="minorHAnsi" w:cstheme="minorHAnsi"/>
          <w:b/>
          <w:color w:val="FF0000"/>
        </w:rPr>
        <w:t xml:space="preserve"> molimo upisati</w:t>
      </w:r>
      <w:r>
        <w:rPr>
          <w:rFonts w:asciiTheme="minorHAnsi" w:hAnsiTheme="minorHAnsi" w:cstheme="minorHAnsi"/>
          <w:b/>
          <w:color w:val="FF0000"/>
        </w:rPr>
        <w:t xml:space="preserve">  – DATUM </w:t>
      </w:r>
      <w:r w:rsidRPr="009819A4">
        <w:rPr>
          <w:rFonts w:asciiTheme="minorHAnsi" w:hAnsiTheme="minorHAnsi" w:cstheme="minorHAnsi"/>
          <w:b/>
          <w:color w:val="FF0000"/>
        </w:rPr>
        <w:t>ISPITA</w:t>
      </w:r>
    </w:p>
    <w:p w14:paraId="7CCC5401" w14:textId="77777777" w:rsidR="00310F11" w:rsidRPr="00310F11" w:rsidRDefault="00310F11" w:rsidP="00310F11">
      <w:pPr>
        <w:rPr>
          <w:rFonts w:ascii="Tahoma" w:hAnsi="Tahoma" w:cs="Tahoma"/>
          <w:b/>
          <w:color w:val="FF0000"/>
          <w:sz w:val="16"/>
          <w:szCs w:val="16"/>
        </w:rPr>
      </w:pPr>
    </w:p>
    <w:p w14:paraId="45BF997B" w14:textId="77A709FC" w:rsidR="00310F11" w:rsidRDefault="00310F11" w:rsidP="00310F11">
      <w:pPr>
        <w:rPr>
          <w:rFonts w:asciiTheme="minorHAnsi" w:hAnsiTheme="minorHAnsi" w:cstheme="minorHAnsi"/>
          <w:b/>
          <w:color w:val="FF0000"/>
        </w:rPr>
      </w:pPr>
      <w:r w:rsidRPr="009819A4">
        <w:rPr>
          <w:rFonts w:asciiTheme="minorHAnsi" w:hAnsiTheme="minorHAnsi" w:cstheme="minorHAnsi"/>
          <w:b/>
          <w:color w:val="FF0000"/>
        </w:rPr>
        <w:t xml:space="preserve">Za polaznike </w:t>
      </w:r>
      <w:r>
        <w:rPr>
          <w:rFonts w:asciiTheme="minorHAnsi" w:hAnsiTheme="minorHAnsi" w:cstheme="minorHAnsi"/>
          <w:b/>
          <w:color w:val="FF0000"/>
        </w:rPr>
        <w:t xml:space="preserve">koji prijavljuju PRVO POHAĐANJE TEČAJA </w:t>
      </w:r>
      <w:r w:rsidRPr="009819A4">
        <w:rPr>
          <w:rFonts w:asciiTheme="minorHAnsi" w:hAnsiTheme="minorHAnsi" w:cstheme="minorHAnsi"/>
          <w:b/>
          <w:color w:val="FF0000"/>
        </w:rPr>
        <w:t xml:space="preserve"> molimo upisati</w:t>
      </w:r>
      <w:r>
        <w:rPr>
          <w:rFonts w:asciiTheme="minorHAnsi" w:hAnsiTheme="minorHAnsi" w:cstheme="minorHAnsi"/>
          <w:b/>
          <w:color w:val="FF0000"/>
        </w:rPr>
        <w:t xml:space="preserve"> - </w:t>
      </w:r>
      <w:r w:rsidRPr="009819A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DATUM </w:t>
      </w:r>
      <w:r w:rsidRPr="009819A4">
        <w:rPr>
          <w:rFonts w:asciiTheme="minorHAnsi" w:hAnsiTheme="minorHAnsi" w:cstheme="minorHAnsi"/>
          <w:b/>
          <w:color w:val="FF0000"/>
        </w:rPr>
        <w:t>PREDAVANJA</w:t>
      </w:r>
    </w:p>
    <w:p w14:paraId="1D155E0A" w14:textId="77777777" w:rsidR="00310F11" w:rsidRDefault="00310F11" w:rsidP="00310F11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1106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2"/>
        <w:gridCol w:w="2410"/>
        <w:gridCol w:w="1706"/>
      </w:tblGrid>
      <w:tr w:rsidR="00310F11" w:rsidRPr="00A90E00" w14:paraId="75E6E010" w14:textId="77777777" w:rsidTr="00787A31">
        <w:trPr>
          <w:trHeight w:val="680"/>
        </w:trPr>
        <w:tc>
          <w:tcPr>
            <w:tcW w:w="2836" w:type="dxa"/>
            <w:vAlign w:val="center"/>
          </w:tcPr>
          <w:p w14:paraId="1F3D7D72" w14:textId="77777777" w:rsidR="00310F11" w:rsidRPr="000D24F4" w:rsidRDefault="00310F11" w:rsidP="00787A31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 polaznika</w:t>
            </w:r>
          </w:p>
          <w:p w14:paraId="1502508A" w14:textId="77777777" w:rsidR="00310F11" w:rsidRPr="000D24F4" w:rsidRDefault="00310F11" w:rsidP="00787A31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roditelja),</w:t>
            </w:r>
          </w:p>
          <w:p w14:paraId="14D8749C" w14:textId="77777777" w:rsidR="00310F11" w:rsidRPr="00B603D8" w:rsidRDefault="00310F11" w:rsidP="00787A31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268" w:type="dxa"/>
            <w:vAlign w:val="center"/>
          </w:tcPr>
          <w:p w14:paraId="4EFE3A2C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0A0A77FD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EA9DBC2" w14:textId="77777777" w:rsidR="00310F11" w:rsidRPr="00A90E00" w:rsidRDefault="00310F11" w:rsidP="00787A31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656079D1" w14:textId="77777777" w:rsidR="00310F11" w:rsidRPr="00A90E00" w:rsidRDefault="00310F11" w:rsidP="00787A31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412E26AF" w14:textId="77777777" w:rsidR="00310F11" w:rsidRPr="00A90E00" w:rsidRDefault="00310F11" w:rsidP="00787A3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228EE6A9" w14:textId="77777777" w:rsidR="00310F11" w:rsidRPr="00A90E00" w:rsidRDefault="00310F11" w:rsidP="00787A31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5F33A820" w14:textId="77777777" w:rsidR="00310F11" w:rsidRDefault="00310F11" w:rsidP="00787A31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1A4CC056" w14:textId="77777777" w:rsidR="00310F11" w:rsidRPr="003D6E67" w:rsidRDefault="00310F11" w:rsidP="00310F11">
            <w:pPr>
              <w:jc w:val="center"/>
              <w:rPr>
                <w:bCs/>
                <w:color w:val="FF0000"/>
                <w:sz w:val="18"/>
                <w:szCs w:val="18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Prvo phađanje /</w:t>
            </w:r>
          </w:p>
          <w:p w14:paraId="4C4E60DD" w14:textId="0D7B694E" w:rsidR="00310F11" w:rsidRPr="00A90E00" w:rsidRDefault="00310F11" w:rsidP="00310F11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3D6E67">
              <w:rPr>
                <w:bCs/>
                <w:color w:val="FF0000"/>
                <w:sz w:val="18"/>
                <w:szCs w:val="18"/>
                <w:lang w:eastAsia="hr-HR"/>
              </w:rPr>
              <w:t>provjera znanja</w:t>
            </w:r>
          </w:p>
        </w:tc>
      </w:tr>
      <w:tr w:rsidR="00310F11" w:rsidRPr="00A90E00" w14:paraId="312F3E03" w14:textId="77777777" w:rsidTr="00787A31">
        <w:trPr>
          <w:trHeight w:val="555"/>
        </w:trPr>
        <w:tc>
          <w:tcPr>
            <w:tcW w:w="2836" w:type="dxa"/>
            <w:vMerge w:val="restart"/>
            <w:vAlign w:val="center"/>
          </w:tcPr>
          <w:p w14:paraId="352EC7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EABB66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81A9B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58CDF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E13EC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E32939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7555CBC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777276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E847640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C6AB75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508F5B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3C7A820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D89BF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287F80F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19F28D83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AB95741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35548EF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9DBB71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D0BC50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7923E9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077DE4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19819B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31EA6D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3027FE2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92B93CD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7D1D9F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8A349D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B55416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00BB0D8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0EC8F12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31F0CF6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E5180A3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7C0EA1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EE1096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A32DC8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C44248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2D39388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0739D6A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A8F8320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E398D8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0F7C57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C5F5A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511AB6D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8E454A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760D97C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EA625E9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70939D5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7FC603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80414E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FA252D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151883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FE31B4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0699DA8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6FCB2CF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39845A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59425F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F80C5F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A37D47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5ADEF8D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4AACDB3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764883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6CA77B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05FFAE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D2A469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9E1F4C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C794B4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44A489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30CFF30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1AD191A7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7A21F6D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19C527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5139B9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C44777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69A9313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B97E69B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4CD6D82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7EF1D20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B3D02B4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9DA86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153535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4AFE55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AFD830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7A97C61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30F61AF1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D769841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9BBEE8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9BB514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322A7B5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22C9C0CC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F5E42B8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6C74584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66C907C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DEFD17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443BC1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59298F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404005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88D1E8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18D931F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7E29FA6C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3E3267F5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ECAF70D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B74676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BB0487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34D8D9D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EFA8E09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B7901F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C4D169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46902C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B9CC7F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8B10F1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B9E0CC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295CF31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6DE61683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4B2F3447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D27BF3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8DF99E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1520864B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BCCAE6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64AB5D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7E17C19A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6CF55797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B2E26D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49561B8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D2B89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C007684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8CF4A8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36AB35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F6FC64F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56E6567C" w14:textId="77777777" w:rsidTr="00787A31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06B295A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A1E5E00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5A090D06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28459605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098F47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2BA95E0F" w14:textId="77777777" w:rsidTr="00787A31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D90BF2B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02B296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2389CF6E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8E76581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02E0F0E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2047C67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1255FF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1DFA427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310F11" w:rsidRPr="00A90E00" w14:paraId="444B7006" w14:textId="77777777" w:rsidTr="00787A31">
        <w:trPr>
          <w:trHeight w:val="555"/>
        </w:trPr>
        <w:tc>
          <w:tcPr>
            <w:tcW w:w="2836" w:type="dxa"/>
            <w:vMerge/>
            <w:vAlign w:val="center"/>
          </w:tcPr>
          <w:p w14:paraId="1B8A42E3" w14:textId="77777777" w:rsidR="00310F11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2234C559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14:paraId="5D83BABA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vAlign w:val="center"/>
          </w:tcPr>
          <w:p w14:paraId="219F51C8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781121D2" w14:textId="77777777" w:rsidR="00310F11" w:rsidRPr="00A90E00" w:rsidRDefault="00310F11" w:rsidP="00787A31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5A69329A" w14:textId="77777777" w:rsidR="00310F11" w:rsidRDefault="00310F11">
      <w:pPr>
        <w:rPr>
          <w:rFonts w:ascii="Tahoma" w:hAnsi="Tahoma" w:cs="Tahoma"/>
          <w:sz w:val="16"/>
          <w:szCs w:val="16"/>
        </w:rPr>
      </w:pPr>
    </w:p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6DD5F265" w14:textId="77777777" w:rsidR="00D13F24" w:rsidRPr="00D13F24" w:rsidRDefault="00D13F24" w:rsidP="00D13F24">
      <w:pPr>
        <w:spacing w:line="276" w:lineRule="auto"/>
        <w:ind w:left="284" w:right="-8"/>
        <w:jc w:val="both"/>
        <w:rPr>
          <w:rFonts w:ascii="Tahoma" w:hAnsi="Tahoma" w:cs="Tahoma"/>
          <w:sz w:val="18"/>
          <w:szCs w:val="18"/>
        </w:rPr>
      </w:pPr>
      <w:r w:rsidRPr="00D13F24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0A4088A8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p w14:paraId="68C74BCD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sectPr w:rsidR="00B27AB2" w:rsidSect="002D0DE4">
      <w:footerReference w:type="default" r:id="rId8"/>
      <w:headerReference w:type="first" r:id="rId9"/>
      <w:footerReference w:type="first" r:id="rId10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07FC" w14:textId="77777777" w:rsidR="00252D78" w:rsidRDefault="00252D78" w:rsidP="00B7722D">
      <w:r>
        <w:separator/>
      </w:r>
    </w:p>
  </w:endnote>
  <w:endnote w:type="continuationSeparator" w:id="0">
    <w:p w14:paraId="6D8A0D70" w14:textId="77777777" w:rsidR="00252D78" w:rsidRDefault="00252D78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3D919B12" w:rsidR="000D24F4" w:rsidRPr="000D24F4" w:rsidRDefault="000D24F4" w:rsidP="000D24F4">
    <w:pPr>
      <w:pStyle w:val="Footer"/>
    </w:pPr>
    <w:r w:rsidRPr="003D0B1B">
      <w:rPr>
        <w:rFonts w:ascii="Calibri" w:hAnsi="Calibri" w:cs="Calibri"/>
        <w:sz w:val="20"/>
        <w:szCs w:val="20"/>
      </w:rPr>
      <w:t>HZJZ – SZE-OZE – 202</w:t>
    </w:r>
    <w:r w:rsidR="00FD39BC">
      <w:rPr>
        <w:rFonts w:ascii="Calibri" w:hAnsi="Calibri" w:cs="Calibri"/>
        <w:sz w:val="20"/>
        <w:szCs w:val="20"/>
      </w:rPr>
      <w:t>3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3ABE00C9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>HZJZ – SZE-OZE – 202</w:t>
    </w:r>
    <w:r w:rsidR="00FD39BC">
      <w:rPr>
        <w:rFonts w:ascii="Calibri" w:hAnsi="Calibri" w:cs="Calibri"/>
        <w:sz w:val="20"/>
        <w:szCs w:val="20"/>
      </w:rPr>
      <w:t>3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DF02" w14:textId="77777777" w:rsidR="00252D78" w:rsidRDefault="00252D78" w:rsidP="00B7722D">
      <w:r>
        <w:separator/>
      </w:r>
    </w:p>
  </w:footnote>
  <w:footnote w:type="continuationSeparator" w:id="0">
    <w:p w14:paraId="58620BAC" w14:textId="77777777" w:rsidR="00252D78" w:rsidRDefault="00252D78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19627693" w14:textId="77777777" w:rsidR="00CD4CAC" w:rsidRDefault="005F6027" w:rsidP="00CD4CAC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 xml:space="preserve">PRIJAVNICA ZA TEČAJ </w:t>
          </w:r>
          <w:r w:rsidR="00CD4CAC" w:rsidRPr="00CD4CAC">
            <w:rPr>
              <w:rFonts w:ascii="Tahoma" w:hAnsi="Tahoma" w:cs="Tahoma"/>
              <w:b/>
              <w:bCs/>
              <w:spacing w:val="60"/>
            </w:rPr>
            <w:t>O STJECANJU POTREBNOG</w:t>
          </w:r>
        </w:p>
        <w:p w14:paraId="5C03E6CE" w14:textId="716BB007" w:rsidR="00CD4CAC" w:rsidRDefault="00CD4CAC" w:rsidP="00CD4CAC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</w:rPr>
          </w:pPr>
          <w:r>
            <w:rPr>
              <w:rFonts w:ascii="Tahoma" w:hAnsi="Tahoma" w:cs="Tahoma"/>
              <w:b/>
              <w:bCs/>
              <w:spacing w:val="60"/>
            </w:rPr>
            <w:t xml:space="preserve"> </w:t>
          </w:r>
          <w:r w:rsidRPr="00CD4CAC">
            <w:rPr>
              <w:rFonts w:ascii="Tahoma" w:hAnsi="Tahoma" w:cs="Tahoma"/>
              <w:b/>
              <w:bCs/>
              <w:spacing w:val="60"/>
            </w:rPr>
            <w:t>ZNANJA O SPREČAVANJU ZARAZNIH BOLESTI</w:t>
          </w:r>
          <w:r>
            <w:rPr>
              <w:rFonts w:ascii="Tahoma" w:hAnsi="Tahoma" w:cs="Tahoma"/>
              <w:b/>
              <w:bCs/>
              <w:spacing w:val="60"/>
            </w:rPr>
            <w:t xml:space="preserve"> –</w:t>
          </w:r>
        </w:p>
        <w:p w14:paraId="6FFEE04E" w14:textId="1CBA621A" w:rsidR="005F6027" w:rsidRPr="00366EBF" w:rsidRDefault="005F6027" w:rsidP="00CD4CAC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>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38D"/>
    <w:multiLevelType w:val="hybridMultilevel"/>
    <w:tmpl w:val="E842B6B2"/>
    <w:lvl w:ilvl="0" w:tplc="D70A265C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16D24"/>
    <w:multiLevelType w:val="hybridMultilevel"/>
    <w:tmpl w:val="F9803A94"/>
    <w:lvl w:ilvl="0" w:tplc="49B04394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26B81C84"/>
    <w:multiLevelType w:val="hybridMultilevel"/>
    <w:tmpl w:val="D500FA00"/>
    <w:lvl w:ilvl="0" w:tplc="ABE034F4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29DE584B"/>
    <w:multiLevelType w:val="hybridMultilevel"/>
    <w:tmpl w:val="CA68B0CA"/>
    <w:lvl w:ilvl="0" w:tplc="28B2B1AC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2F227A1F"/>
    <w:multiLevelType w:val="hybridMultilevel"/>
    <w:tmpl w:val="1D661CCA"/>
    <w:lvl w:ilvl="0" w:tplc="0FB6FC2E">
      <w:start w:val="5"/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02C0A6C"/>
    <w:multiLevelType w:val="hybridMultilevel"/>
    <w:tmpl w:val="433831BA"/>
    <w:lvl w:ilvl="0" w:tplc="0E3EB97C"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abstractNum w:abstractNumId="8" w15:restartNumberingAfterBreak="0">
    <w:nsid w:val="47427E47"/>
    <w:multiLevelType w:val="hybridMultilevel"/>
    <w:tmpl w:val="71DA56F6"/>
    <w:lvl w:ilvl="0" w:tplc="4E00E630">
      <w:numFmt w:val="bullet"/>
      <w:lvlText w:val="-"/>
      <w:lvlJc w:val="left"/>
      <w:pPr>
        <w:ind w:left="786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C78B5"/>
    <w:multiLevelType w:val="hybridMultilevel"/>
    <w:tmpl w:val="5D1EE1DC"/>
    <w:lvl w:ilvl="0" w:tplc="D04EE2C6">
      <w:numFmt w:val="bullet"/>
      <w:lvlText w:val="-"/>
      <w:lvlJc w:val="left"/>
      <w:pPr>
        <w:ind w:left="612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69D850DF"/>
    <w:multiLevelType w:val="hybridMultilevel"/>
    <w:tmpl w:val="AF34D37A"/>
    <w:lvl w:ilvl="0" w:tplc="28084746">
      <w:numFmt w:val="bullet"/>
      <w:lvlText w:val="-"/>
      <w:lvlJc w:val="left"/>
      <w:pPr>
        <w:ind w:left="1800" w:hanging="360"/>
      </w:pPr>
      <w:rPr>
        <w:rFonts w:ascii="Calibri" w:eastAsia="MS Minngs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FC6C03"/>
    <w:multiLevelType w:val="hybridMultilevel"/>
    <w:tmpl w:val="ABE85A54"/>
    <w:lvl w:ilvl="0" w:tplc="A07A194A">
      <w:start w:val="5"/>
      <w:numFmt w:val="bullet"/>
      <w:lvlText w:val="-"/>
      <w:lvlJc w:val="left"/>
      <w:pPr>
        <w:ind w:left="6114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2D78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0F11"/>
    <w:rsid w:val="00315C9F"/>
    <w:rsid w:val="00320C5A"/>
    <w:rsid w:val="00323851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C4B52"/>
    <w:rsid w:val="003D0B1B"/>
    <w:rsid w:val="003D1E90"/>
    <w:rsid w:val="003D6E67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66B49"/>
    <w:rsid w:val="004722D7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34E4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6BA6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86F88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0D4C"/>
    <w:rsid w:val="00A33598"/>
    <w:rsid w:val="00A3669A"/>
    <w:rsid w:val="00A37B2E"/>
    <w:rsid w:val="00A45A94"/>
    <w:rsid w:val="00A51C26"/>
    <w:rsid w:val="00A60DB8"/>
    <w:rsid w:val="00A6383C"/>
    <w:rsid w:val="00A64F33"/>
    <w:rsid w:val="00A66196"/>
    <w:rsid w:val="00A67D3A"/>
    <w:rsid w:val="00A845EA"/>
    <w:rsid w:val="00A87E3E"/>
    <w:rsid w:val="00A90E00"/>
    <w:rsid w:val="00A91A5E"/>
    <w:rsid w:val="00AA328F"/>
    <w:rsid w:val="00AA5622"/>
    <w:rsid w:val="00AB1F21"/>
    <w:rsid w:val="00AC44F6"/>
    <w:rsid w:val="00AD27A0"/>
    <w:rsid w:val="00AD492E"/>
    <w:rsid w:val="00AD49B7"/>
    <w:rsid w:val="00AF003A"/>
    <w:rsid w:val="00AF6075"/>
    <w:rsid w:val="00B022A9"/>
    <w:rsid w:val="00B02EFB"/>
    <w:rsid w:val="00B129B4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CAC"/>
    <w:rsid w:val="00CD4FF2"/>
    <w:rsid w:val="00CE2C63"/>
    <w:rsid w:val="00CE62A3"/>
    <w:rsid w:val="00CF044F"/>
    <w:rsid w:val="00CF27E8"/>
    <w:rsid w:val="00CF3617"/>
    <w:rsid w:val="00D13F24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447C6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0E41"/>
    <w:rsid w:val="00EF5736"/>
    <w:rsid w:val="00F04792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A3A57"/>
    <w:rsid w:val="00FB0CAA"/>
    <w:rsid w:val="00FB1931"/>
    <w:rsid w:val="00FB3744"/>
    <w:rsid w:val="00FC0854"/>
    <w:rsid w:val="00FC28AB"/>
    <w:rsid w:val="00FC2FFA"/>
    <w:rsid w:val="00FC342E"/>
    <w:rsid w:val="00FC48E5"/>
    <w:rsid w:val="00FD39BC"/>
    <w:rsid w:val="00FE77F4"/>
    <w:rsid w:val="00FF0E1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D29A-C737-4948-843E-73802FF4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2021-04-27T12:58:00Z</cp:lastPrinted>
  <dcterms:created xsi:type="dcterms:W3CDTF">2023-01-02T11:08:00Z</dcterms:created>
  <dcterms:modified xsi:type="dcterms:W3CDTF">2023-01-02T11:08:00Z</dcterms:modified>
</cp:coreProperties>
</file>